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B9" w:rsidRDefault="00F717B9" w:rsidP="00F37B1A">
      <w:pPr>
        <w:pStyle w:val="a6"/>
        <w:ind w:left="720" w:firstLineChars="0" w:firstLine="0"/>
        <w:jc w:val="center"/>
        <w:rPr>
          <w:rFonts w:ascii="黑体" w:eastAsia="黑体" w:hAnsi="黑体"/>
          <w:b/>
          <w:sz w:val="36"/>
          <w:szCs w:val="36"/>
        </w:rPr>
      </w:pPr>
    </w:p>
    <w:p w:rsidR="006216C1" w:rsidRPr="00B53374" w:rsidRDefault="00F37B1A" w:rsidP="00F37B1A">
      <w:pPr>
        <w:pStyle w:val="a6"/>
        <w:ind w:left="720"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 w:rsidRPr="00B53374">
        <w:rPr>
          <w:rFonts w:ascii="黑体" w:eastAsia="黑体" w:hAnsi="黑体" w:hint="eastAsia"/>
          <w:b/>
          <w:sz w:val="36"/>
          <w:szCs w:val="36"/>
        </w:rPr>
        <w:t>湖南外贸职业学院财务</w:t>
      </w:r>
      <w:r w:rsidR="006216C1" w:rsidRPr="00B53374">
        <w:rPr>
          <w:rFonts w:ascii="黑体" w:eastAsia="黑体" w:hAnsi="黑体" w:hint="eastAsia"/>
          <w:b/>
          <w:sz w:val="36"/>
          <w:szCs w:val="36"/>
        </w:rPr>
        <w:t>报账流程</w:t>
      </w:r>
    </w:p>
    <w:p w:rsidR="00F37B1A" w:rsidRPr="006216C1" w:rsidRDefault="00F37B1A" w:rsidP="00F37B1A">
      <w:pPr>
        <w:pStyle w:val="a6"/>
        <w:ind w:left="720" w:firstLineChars="0" w:firstLine="0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a5"/>
        <w:tblW w:w="13716" w:type="dxa"/>
        <w:tblLayout w:type="fixed"/>
        <w:tblLook w:val="04A0"/>
      </w:tblPr>
      <w:tblGrid>
        <w:gridCol w:w="1101"/>
        <w:gridCol w:w="1275"/>
        <w:gridCol w:w="1701"/>
        <w:gridCol w:w="6946"/>
        <w:gridCol w:w="2693"/>
      </w:tblGrid>
      <w:tr w:rsidR="00B53374" w:rsidRPr="006216C1" w:rsidTr="00F717B9">
        <w:trPr>
          <w:trHeight w:val="699"/>
        </w:trPr>
        <w:tc>
          <w:tcPr>
            <w:tcW w:w="1101" w:type="dxa"/>
          </w:tcPr>
          <w:p w:rsidR="00B53374" w:rsidRPr="006216C1" w:rsidRDefault="00B53374" w:rsidP="00146ED5">
            <w:pPr>
              <w:jc w:val="center"/>
              <w:rPr>
                <w:b/>
                <w:sz w:val="28"/>
                <w:szCs w:val="28"/>
              </w:rPr>
            </w:pPr>
            <w:r w:rsidRPr="006216C1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976" w:type="dxa"/>
            <w:gridSpan w:val="2"/>
          </w:tcPr>
          <w:p w:rsidR="00B53374" w:rsidRPr="006216C1" w:rsidRDefault="00B53374" w:rsidP="00146ED5">
            <w:pPr>
              <w:jc w:val="center"/>
              <w:rPr>
                <w:b/>
                <w:sz w:val="28"/>
                <w:szCs w:val="28"/>
              </w:rPr>
            </w:pPr>
            <w:r w:rsidRPr="006216C1">
              <w:rPr>
                <w:b/>
                <w:sz w:val="28"/>
                <w:szCs w:val="28"/>
              </w:rPr>
              <w:t>经费项目</w:t>
            </w:r>
          </w:p>
        </w:tc>
        <w:tc>
          <w:tcPr>
            <w:tcW w:w="6946" w:type="dxa"/>
          </w:tcPr>
          <w:p w:rsidR="00B53374" w:rsidRPr="006216C1" w:rsidRDefault="00B53374" w:rsidP="00146ED5">
            <w:pPr>
              <w:jc w:val="center"/>
              <w:rPr>
                <w:b/>
                <w:sz w:val="28"/>
                <w:szCs w:val="28"/>
              </w:rPr>
            </w:pPr>
            <w:r w:rsidRPr="006216C1">
              <w:rPr>
                <w:b/>
                <w:sz w:val="28"/>
                <w:szCs w:val="28"/>
              </w:rPr>
              <w:t>报账流程</w:t>
            </w:r>
          </w:p>
        </w:tc>
        <w:tc>
          <w:tcPr>
            <w:tcW w:w="2693" w:type="dxa"/>
          </w:tcPr>
          <w:p w:rsidR="00B53374" w:rsidRPr="006216C1" w:rsidRDefault="00B53374" w:rsidP="00146ED5">
            <w:pPr>
              <w:jc w:val="center"/>
              <w:rPr>
                <w:b/>
                <w:sz w:val="28"/>
                <w:szCs w:val="28"/>
              </w:rPr>
            </w:pPr>
            <w:r w:rsidRPr="006216C1">
              <w:rPr>
                <w:b/>
                <w:sz w:val="28"/>
                <w:szCs w:val="28"/>
              </w:rPr>
              <w:t>说明</w:t>
            </w:r>
          </w:p>
        </w:tc>
      </w:tr>
      <w:tr w:rsidR="00B53374" w:rsidTr="00F717B9">
        <w:trPr>
          <w:trHeight w:val="1722"/>
        </w:trPr>
        <w:tc>
          <w:tcPr>
            <w:tcW w:w="1101" w:type="dxa"/>
            <w:vAlign w:val="center"/>
          </w:tcPr>
          <w:p w:rsidR="00B53374" w:rsidRPr="00895FEB" w:rsidRDefault="00B53374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 w:rsidR="00B53374" w:rsidRPr="00895FEB" w:rsidRDefault="00B53374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/>
                <w:sz w:val="28"/>
                <w:szCs w:val="28"/>
              </w:rPr>
              <w:t>预算内经费</w:t>
            </w:r>
          </w:p>
        </w:tc>
        <w:tc>
          <w:tcPr>
            <w:tcW w:w="6946" w:type="dxa"/>
            <w:vAlign w:val="center"/>
          </w:tcPr>
          <w:p w:rsidR="00B53374" w:rsidRDefault="00B53374" w:rsidP="00146ED5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网上报销系统报账员制单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院系双签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部门负责人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分管校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领导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审批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会计审核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财务处处长审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核</w:t>
            </w:r>
          </w:p>
        </w:tc>
        <w:tc>
          <w:tcPr>
            <w:tcW w:w="2693" w:type="dxa"/>
            <w:vAlign w:val="center"/>
          </w:tcPr>
          <w:p w:rsidR="00B53374" w:rsidRDefault="00B53374" w:rsidP="00146ED5">
            <w:pPr>
              <w:jc w:val="center"/>
            </w:pPr>
          </w:p>
        </w:tc>
      </w:tr>
      <w:tr w:rsidR="000A77B2" w:rsidTr="00F717B9">
        <w:trPr>
          <w:trHeight w:val="1406"/>
        </w:trPr>
        <w:tc>
          <w:tcPr>
            <w:tcW w:w="1101" w:type="dxa"/>
            <w:vMerge w:val="restart"/>
            <w:vAlign w:val="center"/>
          </w:tcPr>
          <w:p w:rsidR="000A77B2" w:rsidRPr="00895FEB" w:rsidRDefault="000A77B2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0A77B2" w:rsidRDefault="000A77B2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/>
                <w:sz w:val="28"/>
                <w:szCs w:val="28"/>
              </w:rPr>
              <w:t>项目</w:t>
            </w:r>
          </w:p>
          <w:p w:rsidR="000A77B2" w:rsidRPr="00895FEB" w:rsidRDefault="000A77B2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/>
                <w:sz w:val="28"/>
                <w:szCs w:val="28"/>
              </w:rPr>
              <w:t>经费</w:t>
            </w:r>
          </w:p>
        </w:tc>
        <w:tc>
          <w:tcPr>
            <w:tcW w:w="1701" w:type="dxa"/>
            <w:vAlign w:val="center"/>
          </w:tcPr>
          <w:p w:rsidR="000A77B2" w:rsidRPr="00895FEB" w:rsidRDefault="000A77B2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 w:hint="eastAsia"/>
                <w:sz w:val="28"/>
                <w:szCs w:val="28"/>
              </w:rPr>
              <w:t>30万元以下</w:t>
            </w:r>
          </w:p>
        </w:tc>
        <w:tc>
          <w:tcPr>
            <w:tcW w:w="6946" w:type="dxa"/>
            <w:vMerge w:val="restart"/>
            <w:vAlign w:val="center"/>
          </w:tcPr>
          <w:p w:rsidR="000A77B2" w:rsidRDefault="000A77B2" w:rsidP="00146ED5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项目负责人制单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业务监管部门负责人审核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相业务监管分管校领导审批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会计审核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财务处处长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</w:tc>
        <w:tc>
          <w:tcPr>
            <w:tcW w:w="2693" w:type="dxa"/>
            <w:vAlign w:val="center"/>
          </w:tcPr>
          <w:p w:rsidR="000A77B2" w:rsidRDefault="000A77B2" w:rsidP="000A77B2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使用部门或项目负责人编制使用</w:t>
            </w:r>
            <w:r w:rsidRPr="00490D79">
              <w:rPr>
                <w:rFonts w:ascii="仿宋_GB2312" w:eastAsia="仿宋_GB2312" w:hint="eastAsia"/>
                <w:sz w:val="28"/>
                <w:szCs w:val="28"/>
              </w:rPr>
              <w:t>预算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，院务会审议通过</w:t>
            </w:r>
          </w:p>
        </w:tc>
      </w:tr>
      <w:tr w:rsidR="000A77B2" w:rsidTr="00F717B9">
        <w:tc>
          <w:tcPr>
            <w:tcW w:w="1101" w:type="dxa"/>
            <w:vMerge/>
            <w:vAlign w:val="center"/>
          </w:tcPr>
          <w:p w:rsidR="000A77B2" w:rsidRPr="00895FEB" w:rsidRDefault="000A77B2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0A77B2" w:rsidRPr="00895FEB" w:rsidRDefault="000A77B2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77B2" w:rsidRPr="00895FEB" w:rsidRDefault="000A77B2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 w:hint="eastAsia"/>
                <w:sz w:val="28"/>
                <w:szCs w:val="28"/>
              </w:rPr>
              <w:t>30万元以上</w:t>
            </w:r>
            <w:r>
              <w:rPr>
                <w:rFonts w:ascii="仿宋_GB2312" w:eastAsia="仿宋_GB2312" w:hint="eastAsia"/>
                <w:sz w:val="28"/>
                <w:szCs w:val="28"/>
              </w:rPr>
              <w:t>(含)</w:t>
            </w:r>
          </w:p>
        </w:tc>
        <w:tc>
          <w:tcPr>
            <w:tcW w:w="6946" w:type="dxa"/>
            <w:vMerge/>
            <w:vAlign w:val="center"/>
          </w:tcPr>
          <w:p w:rsidR="000A77B2" w:rsidRDefault="000A77B2" w:rsidP="00146ED5">
            <w:pPr>
              <w:jc w:val="center"/>
            </w:pPr>
          </w:p>
        </w:tc>
        <w:tc>
          <w:tcPr>
            <w:tcW w:w="2693" w:type="dxa"/>
            <w:vAlign w:val="center"/>
          </w:tcPr>
          <w:p w:rsidR="000A77B2" w:rsidRDefault="000A77B2" w:rsidP="00146ED5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使用部门或项目负责人编制使用</w:t>
            </w:r>
            <w:r w:rsidRPr="00490D79">
              <w:rPr>
                <w:rFonts w:ascii="仿宋_GB2312" w:eastAsia="仿宋_GB2312" w:hint="eastAsia"/>
                <w:sz w:val="28"/>
                <w:szCs w:val="28"/>
              </w:rPr>
              <w:t>预算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，党务会审议通过</w:t>
            </w:r>
          </w:p>
        </w:tc>
      </w:tr>
      <w:tr w:rsidR="00B53374" w:rsidTr="00F717B9">
        <w:trPr>
          <w:trHeight w:val="158"/>
        </w:trPr>
        <w:tc>
          <w:tcPr>
            <w:tcW w:w="1101" w:type="dxa"/>
            <w:vMerge w:val="restart"/>
            <w:vAlign w:val="center"/>
          </w:tcPr>
          <w:p w:rsidR="00B53374" w:rsidRPr="00895FEB" w:rsidRDefault="00B53374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B53374" w:rsidRDefault="00B53374" w:rsidP="006216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/>
                <w:sz w:val="28"/>
                <w:szCs w:val="28"/>
              </w:rPr>
              <w:t>三公</w:t>
            </w:r>
          </w:p>
          <w:p w:rsidR="00B53374" w:rsidRPr="00895FEB" w:rsidRDefault="00B53374" w:rsidP="006216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/>
                <w:sz w:val="28"/>
                <w:szCs w:val="28"/>
              </w:rPr>
              <w:t>经费</w:t>
            </w:r>
          </w:p>
        </w:tc>
        <w:tc>
          <w:tcPr>
            <w:tcW w:w="1701" w:type="dxa"/>
            <w:vAlign w:val="center"/>
          </w:tcPr>
          <w:p w:rsidR="00B53374" w:rsidRPr="00895FEB" w:rsidRDefault="00B53374" w:rsidP="006216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/>
                <w:sz w:val="28"/>
                <w:szCs w:val="28"/>
              </w:rPr>
              <w:t>公务接待与公务用车</w:t>
            </w:r>
          </w:p>
        </w:tc>
        <w:tc>
          <w:tcPr>
            <w:tcW w:w="6946" w:type="dxa"/>
            <w:vAlign w:val="center"/>
          </w:tcPr>
          <w:p w:rsidR="00B53374" w:rsidRDefault="00B53374" w:rsidP="00146ED5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党政办公室主任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分管校领导审批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会计审核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财务处处长审核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校长审批</w:t>
            </w:r>
          </w:p>
        </w:tc>
        <w:tc>
          <w:tcPr>
            <w:tcW w:w="2693" w:type="dxa"/>
            <w:vAlign w:val="center"/>
          </w:tcPr>
          <w:p w:rsidR="00B53374" w:rsidRDefault="00B53374" w:rsidP="00146ED5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由党政办公室统一管理</w:t>
            </w:r>
          </w:p>
        </w:tc>
      </w:tr>
      <w:tr w:rsidR="00B53374" w:rsidTr="00F717B9">
        <w:trPr>
          <w:trHeight w:val="157"/>
        </w:trPr>
        <w:tc>
          <w:tcPr>
            <w:tcW w:w="1101" w:type="dxa"/>
            <w:vMerge/>
            <w:vAlign w:val="center"/>
          </w:tcPr>
          <w:p w:rsidR="00B53374" w:rsidRDefault="00B53374" w:rsidP="00146ED5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53374" w:rsidRDefault="00B53374" w:rsidP="00146ED5"/>
        </w:tc>
        <w:tc>
          <w:tcPr>
            <w:tcW w:w="1701" w:type="dxa"/>
            <w:vAlign w:val="center"/>
          </w:tcPr>
          <w:p w:rsidR="00B53374" w:rsidRPr="00895FEB" w:rsidRDefault="00B53374" w:rsidP="00895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/>
                <w:sz w:val="28"/>
                <w:szCs w:val="28"/>
              </w:rPr>
              <w:t>因公出国出境</w:t>
            </w:r>
          </w:p>
        </w:tc>
        <w:tc>
          <w:tcPr>
            <w:tcW w:w="6946" w:type="dxa"/>
            <w:vAlign w:val="center"/>
          </w:tcPr>
          <w:p w:rsidR="00B53374" w:rsidRDefault="00B53374" w:rsidP="00146ED5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组织人事处长审核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分管校领导审批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会计审核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财务处处长审核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校长审批</w:t>
            </w:r>
          </w:p>
        </w:tc>
        <w:tc>
          <w:tcPr>
            <w:tcW w:w="2693" w:type="dxa"/>
            <w:vAlign w:val="center"/>
          </w:tcPr>
          <w:p w:rsidR="00B53374" w:rsidRDefault="00B53374" w:rsidP="00146ED5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由人事处统一管理</w:t>
            </w:r>
          </w:p>
        </w:tc>
      </w:tr>
      <w:tr w:rsidR="00B53374" w:rsidTr="00F717B9">
        <w:trPr>
          <w:trHeight w:val="1288"/>
        </w:trPr>
        <w:tc>
          <w:tcPr>
            <w:tcW w:w="1101" w:type="dxa"/>
            <w:vMerge w:val="restart"/>
            <w:vAlign w:val="center"/>
          </w:tcPr>
          <w:p w:rsidR="00B53374" w:rsidRPr="00895FEB" w:rsidRDefault="00B53374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B53374" w:rsidRPr="00895FEB" w:rsidRDefault="00B53374" w:rsidP="00B533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5FEB">
              <w:rPr>
                <w:rFonts w:ascii="仿宋_GB2312" w:eastAsia="仿宋_GB2312"/>
                <w:sz w:val="28"/>
                <w:szCs w:val="28"/>
              </w:rPr>
              <w:t>预算外经费</w:t>
            </w:r>
          </w:p>
        </w:tc>
        <w:tc>
          <w:tcPr>
            <w:tcW w:w="1701" w:type="dxa"/>
            <w:vAlign w:val="center"/>
          </w:tcPr>
          <w:p w:rsidR="00B53374" w:rsidRPr="00895FEB" w:rsidRDefault="00B53374" w:rsidP="00B533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增补预算后</w:t>
            </w:r>
            <w:r w:rsidRPr="00895FEB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B53374" w:rsidRDefault="00B53374" w:rsidP="00146ED5">
            <w:pPr>
              <w:jc w:val="center"/>
            </w:pPr>
            <w:r w:rsidRPr="00474220">
              <w:rPr>
                <w:rFonts w:ascii="仿宋_GB2312" w:eastAsia="仿宋_GB2312" w:hint="eastAsia"/>
                <w:sz w:val="28"/>
                <w:szCs w:val="28"/>
              </w:rPr>
              <w:t>院系双签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部门负责人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分管校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领导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审批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会计审核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财务处处长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</w:tc>
        <w:tc>
          <w:tcPr>
            <w:tcW w:w="2693" w:type="dxa"/>
            <w:vAlign w:val="center"/>
          </w:tcPr>
          <w:p w:rsidR="00B53374" w:rsidRDefault="000A77B2" w:rsidP="000A77B2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党委会审批，凭党委会纪要</w:t>
            </w:r>
            <w:r w:rsidR="00B53374">
              <w:rPr>
                <w:rFonts w:ascii="仿宋_GB2312" w:eastAsia="仿宋_GB2312" w:hint="eastAsia"/>
                <w:sz w:val="28"/>
                <w:szCs w:val="28"/>
              </w:rPr>
              <w:t>增补预算</w:t>
            </w:r>
          </w:p>
        </w:tc>
      </w:tr>
      <w:tr w:rsidR="00B53374" w:rsidTr="000A77B2">
        <w:trPr>
          <w:trHeight w:val="1847"/>
        </w:trPr>
        <w:tc>
          <w:tcPr>
            <w:tcW w:w="1101" w:type="dxa"/>
            <w:vMerge/>
            <w:vAlign w:val="center"/>
          </w:tcPr>
          <w:p w:rsidR="00B53374" w:rsidRDefault="00B53374" w:rsidP="00146ED5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53374" w:rsidRDefault="00B53374" w:rsidP="00146ED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3374" w:rsidRPr="00895FEB" w:rsidRDefault="00B53374" w:rsidP="00146E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紧急或特殊情况</w:t>
            </w:r>
          </w:p>
        </w:tc>
        <w:tc>
          <w:tcPr>
            <w:tcW w:w="6946" w:type="dxa"/>
            <w:vAlign w:val="center"/>
          </w:tcPr>
          <w:p w:rsidR="00B53374" w:rsidRDefault="00B53374" w:rsidP="00146ED5">
            <w:pPr>
              <w:jc w:val="center"/>
            </w:pPr>
            <w:r w:rsidRPr="00474220">
              <w:rPr>
                <w:rFonts w:ascii="仿宋_GB2312" w:eastAsia="仿宋_GB2312" w:hint="eastAsia"/>
                <w:sz w:val="28"/>
                <w:szCs w:val="28"/>
              </w:rPr>
              <w:t>院系双签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部门负责人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分管校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领导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审批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会计审核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 w:rsidRPr="00474220">
              <w:rPr>
                <w:rFonts w:ascii="仿宋_GB2312" w:eastAsia="仿宋_GB2312" w:hint="eastAsia"/>
                <w:sz w:val="28"/>
                <w:szCs w:val="28"/>
              </w:rPr>
              <w:t>财务处处长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 w:rsidR="000A77B2">
              <w:rPr>
                <w:rFonts w:ascii="仿宋_GB2312" w:eastAsia="仿宋_GB2312" w:hint="eastAsia"/>
                <w:sz w:val="28"/>
                <w:szCs w:val="28"/>
              </w:rPr>
              <w:t>财务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分管校领导审批</w:t>
            </w:r>
            <w:r w:rsidRPr="00914E1F">
              <w:rPr>
                <w:rFonts w:ascii="黑体" w:eastAsia="黑体" w:hAnsi="黑体" w:hint="eastAsia"/>
                <w:sz w:val="32"/>
                <w:szCs w:val="32"/>
              </w:rPr>
              <w:t>→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校长审批</w:t>
            </w:r>
          </w:p>
        </w:tc>
        <w:tc>
          <w:tcPr>
            <w:tcW w:w="2693" w:type="dxa"/>
            <w:vAlign w:val="center"/>
          </w:tcPr>
          <w:p w:rsidR="00B53374" w:rsidRDefault="00B53374" w:rsidP="00146ED5">
            <w:pPr>
              <w:jc w:val="center"/>
            </w:pPr>
          </w:p>
        </w:tc>
      </w:tr>
    </w:tbl>
    <w:p w:rsidR="00F37B1A" w:rsidRDefault="00B53374" w:rsidP="00F37B1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1、</w:t>
      </w:r>
      <w:r w:rsidR="00F37B1A" w:rsidRPr="006216C1">
        <w:rPr>
          <w:rFonts w:ascii="仿宋_GB2312" w:eastAsia="仿宋_GB2312" w:hint="eastAsia"/>
          <w:sz w:val="28"/>
          <w:szCs w:val="28"/>
        </w:rPr>
        <w:t>每个部门（院）设一位相当固定的报账员集中办理报销手续，财务处定期组织报账员进行业务培训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53374" w:rsidRPr="006216C1" w:rsidRDefault="00B53374" w:rsidP="00F37B1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2、自2019年11月1日起实施。</w:t>
      </w:r>
    </w:p>
    <w:p w:rsidR="000B7DC5" w:rsidRPr="000B7DC5" w:rsidRDefault="000B7DC5">
      <w:pPr>
        <w:rPr>
          <w:rFonts w:ascii="仿宋_GB2312" w:eastAsia="仿宋_GB2312"/>
          <w:sz w:val="28"/>
          <w:szCs w:val="28"/>
        </w:rPr>
      </w:pPr>
    </w:p>
    <w:sectPr w:rsidR="000B7DC5" w:rsidRPr="000B7DC5" w:rsidSect="00C55F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C8" w:rsidRDefault="009177C8" w:rsidP="00F37B1A">
      <w:r>
        <w:separator/>
      </w:r>
    </w:p>
  </w:endnote>
  <w:endnote w:type="continuationSeparator" w:id="1">
    <w:p w:rsidR="009177C8" w:rsidRDefault="009177C8" w:rsidP="00F3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C8" w:rsidRDefault="009177C8" w:rsidP="00F37B1A">
      <w:r>
        <w:separator/>
      </w:r>
    </w:p>
  </w:footnote>
  <w:footnote w:type="continuationSeparator" w:id="1">
    <w:p w:rsidR="009177C8" w:rsidRDefault="009177C8" w:rsidP="00F37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0AA7"/>
    <w:multiLevelType w:val="hybridMultilevel"/>
    <w:tmpl w:val="1846B69E"/>
    <w:lvl w:ilvl="0" w:tplc="60F29EAE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F71"/>
    <w:rsid w:val="00025C0F"/>
    <w:rsid w:val="000772FC"/>
    <w:rsid w:val="000A77B2"/>
    <w:rsid w:val="000B7DC5"/>
    <w:rsid w:val="00146ED5"/>
    <w:rsid w:val="00183BC1"/>
    <w:rsid w:val="0019724F"/>
    <w:rsid w:val="002332CD"/>
    <w:rsid w:val="0029586F"/>
    <w:rsid w:val="002B7BEB"/>
    <w:rsid w:val="002E7870"/>
    <w:rsid w:val="00303972"/>
    <w:rsid w:val="00321F4C"/>
    <w:rsid w:val="003F7B50"/>
    <w:rsid w:val="004E6461"/>
    <w:rsid w:val="006216C1"/>
    <w:rsid w:val="00794281"/>
    <w:rsid w:val="00895FEB"/>
    <w:rsid w:val="009177C8"/>
    <w:rsid w:val="00B53374"/>
    <w:rsid w:val="00B60042"/>
    <w:rsid w:val="00C4373E"/>
    <w:rsid w:val="00C55F71"/>
    <w:rsid w:val="00C76DFC"/>
    <w:rsid w:val="00D62E44"/>
    <w:rsid w:val="00D719C4"/>
    <w:rsid w:val="00DC77BD"/>
    <w:rsid w:val="00DF12B2"/>
    <w:rsid w:val="00E461A9"/>
    <w:rsid w:val="00F37B1A"/>
    <w:rsid w:val="00F717B9"/>
    <w:rsid w:val="00FC7BF3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C55F71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3">
    <w:name w:val="footnote text"/>
    <w:basedOn w:val="a"/>
    <w:link w:val="Char"/>
    <w:uiPriority w:val="99"/>
    <w:unhideWhenUsed/>
    <w:rsid w:val="00C55F71"/>
    <w:pPr>
      <w:widowControl/>
      <w:jc w:val="left"/>
    </w:pPr>
    <w:rPr>
      <w:kern w:val="0"/>
      <w:sz w:val="20"/>
      <w:szCs w:val="20"/>
    </w:rPr>
  </w:style>
  <w:style w:type="character" w:customStyle="1" w:styleId="Char">
    <w:name w:val="脚注文本 Char"/>
    <w:basedOn w:val="a0"/>
    <w:link w:val="a3"/>
    <w:uiPriority w:val="99"/>
    <w:rsid w:val="00C55F71"/>
    <w:rPr>
      <w:kern w:val="0"/>
      <w:sz w:val="20"/>
      <w:szCs w:val="20"/>
    </w:rPr>
  </w:style>
  <w:style w:type="character" w:styleId="a4">
    <w:name w:val="Subtle Emphasis"/>
    <w:basedOn w:val="a0"/>
    <w:uiPriority w:val="19"/>
    <w:qFormat/>
    <w:rsid w:val="00C55F71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styleId="2-5">
    <w:name w:val="Medium Shading 2 Accent 5"/>
    <w:basedOn w:val="a1"/>
    <w:uiPriority w:val="64"/>
    <w:rsid w:val="00C55F71"/>
    <w:rPr>
      <w:kern w:val="0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5">
    <w:name w:val="Table Grid"/>
    <w:basedOn w:val="a1"/>
    <w:uiPriority w:val="59"/>
    <w:rsid w:val="00C55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16C1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F37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37B1A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37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37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段婧</dc:creator>
  <cp:lastModifiedBy>杨瑞华</cp:lastModifiedBy>
  <cp:revision>4</cp:revision>
  <dcterms:created xsi:type="dcterms:W3CDTF">2019-10-25T01:02:00Z</dcterms:created>
  <dcterms:modified xsi:type="dcterms:W3CDTF">2019-12-18T01:16:00Z</dcterms:modified>
</cp:coreProperties>
</file>